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8B1AEB" w:rsidRPr="00263C4C" w:rsidTr="00E460A1">
        <w:tc>
          <w:tcPr>
            <w:tcW w:w="1135" w:type="dxa"/>
          </w:tcPr>
          <w:p w:rsidR="008B1AEB" w:rsidRPr="00263C4C" w:rsidRDefault="008B1AEB" w:rsidP="00263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63C4C">
              <w:rPr>
                <w:rFonts w:ascii="Times New Roman" w:hAnsi="Times New Roman"/>
                <w:sz w:val="20"/>
                <w:szCs w:val="2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61462414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8B1AEB" w:rsidRPr="00454E1E" w:rsidTr="00E460A1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AEB" w:rsidRPr="00263C4C" w:rsidRDefault="008B1AEB" w:rsidP="00263C4C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:rsidR="008B1AEB" w:rsidRPr="00263C4C" w:rsidRDefault="008B1AEB" w:rsidP="00263C4C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:rsidR="008B1AEB" w:rsidRPr="00263C4C" w:rsidRDefault="008B1AEB" w:rsidP="00263C4C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:rsidR="008B1AEB" w:rsidRPr="00263C4C" w:rsidRDefault="008B1AEB" w:rsidP="00263C4C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8B1AEB" w:rsidRPr="00263C4C" w:rsidRDefault="008B1AEB" w:rsidP="0026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99" w:type="dxa"/>
          </w:tcPr>
          <w:p w:rsidR="008B1AEB" w:rsidRPr="00263C4C" w:rsidRDefault="008B1AEB" w:rsidP="00263C4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4120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Рисунок 2" o:spid="_x0000_i1026" type="#_x0000_t75" style="width:52.5pt;height:66pt;visibility:visible">
                  <v:imagedata r:id="rId9" o:title=""/>
                </v:shape>
              </w:pict>
            </w:r>
          </w:p>
        </w:tc>
      </w:tr>
      <w:tr w:rsidR="008B1AEB" w:rsidRPr="00263C4C" w:rsidTr="00E460A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1AEB" w:rsidRPr="00263C4C" w:rsidRDefault="008B1AEB" w:rsidP="00263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</w:tbl>
    <w:p w:rsidR="008B1AEB" w:rsidRPr="000A3551" w:rsidRDefault="008B1AEB" w:rsidP="000A3551">
      <w:pPr>
        <w:rPr>
          <w:rFonts w:ascii="Times New Roman" w:hAnsi="Times New Roman"/>
          <w:sz w:val="24"/>
          <w:szCs w:val="24"/>
          <w:lang w:val="uk-UA"/>
        </w:rPr>
      </w:pPr>
    </w:p>
    <w:p w:rsidR="008B1AEB" w:rsidRPr="00DF0C44" w:rsidRDefault="008B1AEB" w:rsidP="00DF0C44">
      <w:pPr>
        <w:pStyle w:val="Heading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7831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8B1AEB" w:rsidRPr="00DF0C44" w:rsidRDefault="008B1AE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ru-RU"/>
        </w:rPr>
        <w:t>31</w:t>
      </w:r>
      <w:r w:rsidRPr="00597831">
        <w:rPr>
          <w:rFonts w:ascii="Times New Roman" w:hAnsi="Times New Roman"/>
          <w:sz w:val="28"/>
          <w:lang w:val="ru-RU"/>
        </w:rPr>
        <w:t>.0</w:t>
      </w:r>
      <w:r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ru-RU"/>
        </w:rPr>
        <w:t>.2020</w:t>
      </w:r>
      <w:r w:rsidRPr="00597831">
        <w:rPr>
          <w:rFonts w:ascii="Times New Roman" w:hAnsi="Times New Roman"/>
          <w:sz w:val="28"/>
          <w:lang w:val="ru-RU"/>
        </w:rPr>
        <w:t xml:space="preserve">                 </w:t>
      </w:r>
      <w:r w:rsidRPr="00DF0C4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</w:t>
      </w:r>
      <w:r w:rsidRPr="00CA37EF">
        <w:rPr>
          <w:rFonts w:ascii="Times New Roman" w:hAnsi="Times New Roman"/>
          <w:sz w:val="28"/>
          <w:lang w:val="uk-UA"/>
        </w:rPr>
        <w:t>№ 144</w:t>
      </w:r>
    </w:p>
    <w:p w:rsidR="008B1AEB" w:rsidRDefault="008B1AEB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34E">
        <w:rPr>
          <w:rFonts w:ascii="Times New Roman" w:hAnsi="Times New Roman"/>
          <w:sz w:val="28"/>
          <w:szCs w:val="28"/>
          <w:lang w:val="uk-UA"/>
        </w:rPr>
        <w:t>Про 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батьківської комісії </w:t>
      </w:r>
    </w:p>
    <w:p w:rsidR="008B1AEB" w:rsidRPr="002C534E" w:rsidRDefault="008B1AEB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здійснення </w:t>
      </w:r>
    </w:p>
    <w:p w:rsidR="008B1AEB" w:rsidRDefault="008B1AEB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34E">
        <w:rPr>
          <w:rFonts w:ascii="Times New Roman" w:hAnsi="Times New Roman"/>
          <w:sz w:val="28"/>
          <w:szCs w:val="28"/>
          <w:lang w:val="uk-UA"/>
        </w:rPr>
        <w:t>громадського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1AEB" w:rsidRPr="002C534E" w:rsidRDefault="008B1AEB" w:rsidP="0051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організацією харчування учнів</w:t>
      </w:r>
    </w:p>
    <w:p w:rsidR="008B1AEB" w:rsidRPr="00F862ED" w:rsidRDefault="008B1AEB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EB" w:rsidRPr="00F862ED" w:rsidRDefault="008B1AEB" w:rsidP="00EE5CF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 xml:space="preserve">Відповідно до наказу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862ED">
        <w:rPr>
          <w:rFonts w:ascii="Times New Roman" w:hAnsi="Times New Roman"/>
          <w:sz w:val="28"/>
          <w:szCs w:val="28"/>
          <w:lang w:val="uk-UA"/>
        </w:rPr>
        <w:t>іністерства економіки України від 01.08.2006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265 «Про затвердження Методичних рекомендацій з організації харчування учнів у загальноосвітніх навчальних закладах», Методичні рекомендації з організації харчування учнів у загальноосвітніх навчальних закладах п.7, спільного наказу міністерства охорони здоров’я та міністерства освіти і науки України від 01.06.2005 № 242/329 «Про затвердження Порядку  організації харчування дітей у навчальних та оздоровчих закладах», протоколу Ради закладу від </w:t>
      </w:r>
      <w:r>
        <w:rPr>
          <w:rFonts w:ascii="Times New Roman" w:hAnsi="Times New Roman"/>
          <w:sz w:val="28"/>
          <w:szCs w:val="28"/>
          <w:lang w:val="uk-UA"/>
        </w:rPr>
        <w:t>31.08. № 1</w:t>
      </w:r>
      <w:r w:rsidRPr="00F862ED">
        <w:rPr>
          <w:rFonts w:ascii="Times New Roman" w:hAnsi="Times New Roman"/>
          <w:sz w:val="28"/>
          <w:szCs w:val="28"/>
          <w:lang w:val="uk-UA"/>
        </w:rPr>
        <w:t>, з метою  здійснення громадського контролю за організацією повноцінного збалансованого харчування, роботою харчоблоку, організацією постачання продуктів</w:t>
      </w:r>
    </w:p>
    <w:p w:rsidR="008B1AEB" w:rsidRPr="00F862ED" w:rsidRDefault="008B1AEB" w:rsidP="00522285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EB" w:rsidRPr="00F862ED" w:rsidRDefault="008B1AEB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862E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B1AEB" w:rsidRPr="00F862ED" w:rsidRDefault="008B1AEB" w:rsidP="00514C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EB" w:rsidRPr="00F862ED" w:rsidRDefault="008B1AEB" w:rsidP="00EE5CF3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У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творити у школі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батьківську 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здійснення </w:t>
      </w:r>
      <w:r w:rsidRPr="00F862ED">
        <w:rPr>
          <w:rFonts w:ascii="Times New Roman" w:hAnsi="Times New Roman"/>
          <w:sz w:val="28"/>
          <w:szCs w:val="28"/>
          <w:lang w:val="uk-UA"/>
        </w:rPr>
        <w:t xml:space="preserve">громадського контролю за якістю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62ED">
        <w:rPr>
          <w:rFonts w:ascii="Times New Roman" w:hAnsi="Times New Roman"/>
          <w:sz w:val="28"/>
          <w:szCs w:val="28"/>
          <w:lang w:val="uk-UA"/>
        </w:rPr>
        <w:t>харчування  та затвердити її склад (додаток 1).</w:t>
      </w:r>
    </w:p>
    <w:p w:rsidR="008B1AEB" w:rsidRPr="00F862ED" w:rsidRDefault="008B1AEB" w:rsidP="00EE5CF3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862ED">
        <w:rPr>
          <w:rFonts w:ascii="Times New Roman" w:hAnsi="Times New Roman"/>
          <w:sz w:val="28"/>
          <w:szCs w:val="28"/>
          <w:lang w:val="uk-UA"/>
        </w:rPr>
        <w:t>Затвердити Положення про комісію громадського контролю за якістю харчування (додаток 2).</w:t>
      </w:r>
    </w:p>
    <w:p w:rsidR="008B1AEB" w:rsidRPr="00F862ED" w:rsidRDefault="008B1AEB" w:rsidP="00EE5CF3">
      <w:pPr>
        <w:pStyle w:val="BodyTextIndent"/>
        <w:tabs>
          <w:tab w:val="left" w:pos="993"/>
        </w:tabs>
        <w:spacing w:after="0"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F862ED">
        <w:rPr>
          <w:sz w:val="28"/>
          <w:lang w:val="uk-UA"/>
        </w:rPr>
        <w:t>Голові комісії :</w:t>
      </w:r>
    </w:p>
    <w:p w:rsidR="008B1AEB" w:rsidRPr="00F862ED" w:rsidRDefault="008B1AEB" w:rsidP="00EE5CF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862ED">
        <w:rPr>
          <w:rFonts w:ascii="Times New Roman" w:hAnsi="Times New Roman"/>
          <w:sz w:val="28"/>
          <w:lang w:val="uk-UA"/>
        </w:rPr>
        <w:t>3.1. Здійснювати роботу відповідно до Положення про комісію громадського контролю за якістю  харчування.</w:t>
      </w:r>
    </w:p>
    <w:p w:rsidR="008B1AEB" w:rsidRPr="00F862ED" w:rsidRDefault="008B1AEB" w:rsidP="00EE5CF3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</w:t>
      </w:r>
      <w:r w:rsidRPr="00F862ED">
        <w:rPr>
          <w:rFonts w:ascii="Times New Roman" w:hAnsi="Times New Roman"/>
          <w:sz w:val="28"/>
          <w:lang w:val="uk-UA"/>
        </w:rPr>
        <w:t xml:space="preserve"> навчального року</w:t>
      </w:r>
    </w:p>
    <w:p w:rsidR="008B1AEB" w:rsidRDefault="008B1AEB" w:rsidP="00EE5CF3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F862ED">
        <w:rPr>
          <w:rFonts w:ascii="Times New Roman" w:hAnsi="Times New Roman"/>
          <w:sz w:val="28"/>
          <w:lang w:val="uk-UA"/>
        </w:rPr>
        <w:t>3</w:t>
      </w:r>
      <w:r w:rsidRPr="00680AA5">
        <w:rPr>
          <w:rFonts w:ascii="Times New Roman" w:hAnsi="Times New Roman"/>
          <w:sz w:val="28"/>
          <w:lang w:val="uk-UA"/>
        </w:rPr>
        <w:t xml:space="preserve">.2. </w:t>
      </w:r>
      <w:r w:rsidRPr="00680AA5">
        <w:rPr>
          <w:rFonts w:ascii="Times New Roman" w:hAnsi="Times New Roman"/>
          <w:sz w:val="28"/>
          <w:lang w:val="ru-RU"/>
        </w:rPr>
        <w:t>Затвердити план - графік засідань комісії на 20</w:t>
      </w:r>
      <w:r>
        <w:rPr>
          <w:rFonts w:ascii="Times New Roman" w:hAnsi="Times New Roman"/>
          <w:sz w:val="28"/>
          <w:lang w:val="ru-RU"/>
        </w:rPr>
        <w:t xml:space="preserve">20/2021 навчальний рік </w:t>
      </w:r>
      <w:r w:rsidRPr="00680AA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(додаток 3).</w:t>
      </w:r>
    </w:p>
    <w:p w:rsidR="008B1AEB" w:rsidRPr="00680AA5" w:rsidRDefault="008B1AEB" w:rsidP="00522285">
      <w:pPr>
        <w:spacing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02.09.2020 </w:t>
      </w:r>
    </w:p>
    <w:p w:rsidR="008B1AEB" w:rsidRPr="00F862ED" w:rsidRDefault="008B1AEB" w:rsidP="00EE5CF3">
      <w:pPr>
        <w:pStyle w:val="BodyTextIndent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Обов</w:t>
      </w:r>
      <w:r w:rsidRPr="006A5A7D">
        <w:rPr>
          <w:rFonts w:ascii="Times New Roman" w:hAnsi="Times New Roman"/>
          <w:sz w:val="28"/>
        </w:rPr>
        <w:t>’</w:t>
      </w:r>
      <w:r w:rsidRPr="00F862ED">
        <w:rPr>
          <w:rFonts w:ascii="Times New Roman" w:hAnsi="Times New Roman"/>
          <w:sz w:val="28"/>
          <w:lang w:val="uk-UA"/>
        </w:rPr>
        <w:t xml:space="preserve">язки щодо координації роботи комісії громадського контролю за якістю  харчування покласти на заступника директора </w:t>
      </w:r>
      <w:r>
        <w:rPr>
          <w:rFonts w:ascii="Times New Roman" w:hAnsi="Times New Roman"/>
          <w:sz w:val="28"/>
          <w:lang w:val="uk-UA"/>
        </w:rPr>
        <w:t>Білик О.М</w:t>
      </w:r>
      <w:r w:rsidRPr="00F862ED">
        <w:rPr>
          <w:rFonts w:ascii="Times New Roman" w:hAnsi="Times New Roman"/>
          <w:sz w:val="28"/>
          <w:lang w:val="uk-UA"/>
        </w:rPr>
        <w:t>.</w:t>
      </w:r>
    </w:p>
    <w:p w:rsidR="008B1AEB" w:rsidRPr="00F862ED" w:rsidRDefault="008B1AEB" w:rsidP="00EE5CF3">
      <w:pPr>
        <w:pStyle w:val="BodyTextIndent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Pr="00F862ED">
        <w:rPr>
          <w:rFonts w:ascii="Times New Roman" w:hAnsi="Times New Roman"/>
          <w:sz w:val="28"/>
          <w:lang w:val="uk-UA"/>
        </w:rPr>
        <w:t>Контроль за виконанням цього наказу залишаю за собою.</w:t>
      </w:r>
    </w:p>
    <w:p w:rsidR="008B1AEB" w:rsidRPr="00F862ED" w:rsidRDefault="008B1AEB" w:rsidP="00EE5CF3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8B1AEB" w:rsidRPr="00F862ED" w:rsidRDefault="008B1AEB" w:rsidP="00EE5CF3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8B1AEB" w:rsidRPr="00F862ED" w:rsidRDefault="008B1AEB" w:rsidP="00514C38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ХЗОШ №35</w:t>
      </w:r>
      <w:r w:rsidRPr="00F862ED">
        <w:rPr>
          <w:rFonts w:ascii="Times New Roman" w:hAnsi="Times New Roman"/>
          <w:sz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lang w:val="uk-UA"/>
        </w:rPr>
        <w:t xml:space="preserve">               Л.Р. Шарлай</w:t>
      </w:r>
    </w:p>
    <w:p w:rsidR="008B1AEB" w:rsidRPr="00F862ED" w:rsidRDefault="008B1AEB" w:rsidP="00514C38">
      <w:pPr>
        <w:ind w:firstLine="774"/>
        <w:jc w:val="both"/>
        <w:rPr>
          <w:rFonts w:ascii="Times New Roman" w:hAnsi="Times New Roman"/>
          <w:sz w:val="28"/>
          <w:lang w:val="uk-UA"/>
        </w:rPr>
      </w:pPr>
    </w:p>
    <w:p w:rsidR="008B1AEB" w:rsidRDefault="008B1AEB">
      <w:pPr>
        <w:rPr>
          <w:lang w:val="ru-RU"/>
        </w:rPr>
      </w:pPr>
    </w:p>
    <w:p w:rsidR="008B1AEB" w:rsidRPr="00B96F56" w:rsidRDefault="008B1AEB" w:rsidP="00B96F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96F56">
        <w:rPr>
          <w:rFonts w:ascii="Times New Roman" w:hAnsi="Times New Roman"/>
          <w:sz w:val="28"/>
          <w:szCs w:val="28"/>
          <w:lang w:val="ru-RU"/>
        </w:rPr>
        <w:t>Заступник директора ХЗОШ №35-</w:t>
      </w:r>
    </w:p>
    <w:p w:rsidR="008B1AEB" w:rsidRPr="00B96F56" w:rsidRDefault="008B1AEB" w:rsidP="00B96F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96F56">
        <w:rPr>
          <w:rFonts w:ascii="Times New Roman" w:hAnsi="Times New Roman"/>
          <w:sz w:val="28"/>
          <w:szCs w:val="28"/>
          <w:lang w:val="ru-RU"/>
        </w:rPr>
        <w:t xml:space="preserve">уповноважена особа </w:t>
      </w:r>
    </w:p>
    <w:p w:rsidR="008B1AEB" w:rsidRPr="00B96F56" w:rsidRDefault="008B1AEB" w:rsidP="00B96F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6F56">
        <w:rPr>
          <w:rFonts w:ascii="Times New Roman" w:hAnsi="Times New Roman"/>
          <w:sz w:val="28"/>
          <w:szCs w:val="28"/>
          <w:lang w:val="ru-RU"/>
        </w:rPr>
        <w:t>з питань запобігання та виявлення корупції                             Л.І. Васильєва</w:t>
      </w:r>
      <w:r w:rsidRPr="00B96F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1AEB" w:rsidRDefault="008B1AEB" w:rsidP="00B96F56">
      <w:pPr>
        <w:rPr>
          <w:sz w:val="28"/>
          <w:szCs w:val="28"/>
          <w:lang w:val="uk-UA"/>
        </w:rPr>
      </w:pPr>
    </w:p>
    <w:p w:rsidR="008B1AEB" w:rsidRDefault="008B1AEB" w:rsidP="00B96F56">
      <w:pPr>
        <w:rPr>
          <w:sz w:val="28"/>
          <w:szCs w:val="28"/>
          <w:lang w:val="uk-UA"/>
        </w:rPr>
      </w:pPr>
    </w:p>
    <w:p w:rsidR="008B1AEB" w:rsidRPr="00B96F56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Pr="007C3E61" w:rsidRDefault="008B1AEB">
      <w:pPr>
        <w:rPr>
          <w:lang w:val="uk-UA"/>
        </w:rPr>
      </w:pPr>
    </w:p>
    <w:p w:rsidR="008B1AEB" w:rsidRDefault="008B1AEB">
      <w:pPr>
        <w:rPr>
          <w:lang w:val="uk-UA"/>
        </w:rPr>
      </w:pPr>
    </w:p>
    <w:p w:rsidR="008B1AEB" w:rsidRDefault="008B1AEB">
      <w:pPr>
        <w:rPr>
          <w:lang w:val="uk-UA"/>
        </w:rPr>
      </w:pPr>
    </w:p>
    <w:p w:rsidR="008B1AEB" w:rsidRPr="00567269" w:rsidRDefault="008B1AEB" w:rsidP="00567269">
      <w:pPr>
        <w:jc w:val="center"/>
        <w:rPr>
          <w:lang w:val="uk-UA"/>
        </w:rPr>
      </w:pPr>
    </w:p>
    <w:sectPr w:rsidR="008B1AEB" w:rsidRPr="00567269" w:rsidSect="00E00A9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EB" w:rsidRDefault="008B1AEB" w:rsidP="0032047B">
      <w:pPr>
        <w:spacing w:after="0" w:line="240" w:lineRule="auto"/>
      </w:pPr>
      <w:r>
        <w:separator/>
      </w:r>
    </w:p>
  </w:endnote>
  <w:endnote w:type="continuationSeparator" w:id="0">
    <w:p w:rsidR="008B1AEB" w:rsidRDefault="008B1AEB" w:rsidP="003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EB" w:rsidRDefault="008B1AEB" w:rsidP="0032047B">
      <w:pPr>
        <w:spacing w:after="0" w:line="240" w:lineRule="auto"/>
      </w:pPr>
      <w:r>
        <w:separator/>
      </w:r>
    </w:p>
  </w:footnote>
  <w:footnote w:type="continuationSeparator" w:id="0">
    <w:p w:rsidR="008B1AEB" w:rsidRDefault="008B1AEB" w:rsidP="0032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EB" w:rsidRPr="0032047B" w:rsidRDefault="008B1AEB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5E9"/>
    <w:multiLevelType w:val="hybridMultilevel"/>
    <w:tmpl w:val="968E6FBC"/>
    <w:lvl w:ilvl="0" w:tplc="9F1C79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EA0C552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D0AAB"/>
    <w:multiLevelType w:val="hybridMultilevel"/>
    <w:tmpl w:val="B38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57D53"/>
    <w:multiLevelType w:val="multilevel"/>
    <w:tmpl w:val="368038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">
    <w:nsid w:val="0F8E6034"/>
    <w:multiLevelType w:val="hybridMultilevel"/>
    <w:tmpl w:val="D7520BEE"/>
    <w:lvl w:ilvl="0" w:tplc="FEA0C552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22972"/>
    <w:multiLevelType w:val="hybridMultilevel"/>
    <w:tmpl w:val="10CCDBEC"/>
    <w:lvl w:ilvl="0" w:tplc="BF1A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5E34F62"/>
    <w:multiLevelType w:val="hybridMultilevel"/>
    <w:tmpl w:val="B2585ABE"/>
    <w:lvl w:ilvl="0" w:tplc="BF1AC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19A42C0"/>
    <w:multiLevelType w:val="hybridMultilevel"/>
    <w:tmpl w:val="05A256EE"/>
    <w:lvl w:ilvl="0" w:tplc="488A6A5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1374E2D"/>
    <w:multiLevelType w:val="hybridMultilevel"/>
    <w:tmpl w:val="9CA274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67FF"/>
    <w:multiLevelType w:val="multilevel"/>
    <w:tmpl w:val="5AD864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38"/>
    <w:rsid w:val="0000140D"/>
    <w:rsid w:val="00030097"/>
    <w:rsid w:val="000A3551"/>
    <w:rsid w:val="000A5908"/>
    <w:rsid w:val="000B2661"/>
    <w:rsid w:val="00102BA0"/>
    <w:rsid w:val="00110E4A"/>
    <w:rsid w:val="00114D81"/>
    <w:rsid w:val="00170B52"/>
    <w:rsid w:val="001B55C5"/>
    <w:rsid w:val="001C6A16"/>
    <w:rsid w:val="001E161B"/>
    <w:rsid w:val="00230F92"/>
    <w:rsid w:val="002323AE"/>
    <w:rsid w:val="0025414D"/>
    <w:rsid w:val="00263C4C"/>
    <w:rsid w:val="002775F2"/>
    <w:rsid w:val="002829BE"/>
    <w:rsid w:val="002C534E"/>
    <w:rsid w:val="002E5DE2"/>
    <w:rsid w:val="00305B2D"/>
    <w:rsid w:val="003143EB"/>
    <w:rsid w:val="00314773"/>
    <w:rsid w:val="0032047B"/>
    <w:rsid w:val="003374B6"/>
    <w:rsid w:val="003434CA"/>
    <w:rsid w:val="00345CDD"/>
    <w:rsid w:val="00364120"/>
    <w:rsid w:val="003C144F"/>
    <w:rsid w:val="0042194F"/>
    <w:rsid w:val="00454E1E"/>
    <w:rsid w:val="004561A2"/>
    <w:rsid w:val="004940FA"/>
    <w:rsid w:val="004A0A7F"/>
    <w:rsid w:val="004D33E0"/>
    <w:rsid w:val="00514C38"/>
    <w:rsid w:val="005163B6"/>
    <w:rsid w:val="005200CD"/>
    <w:rsid w:val="00522285"/>
    <w:rsid w:val="00567269"/>
    <w:rsid w:val="00597831"/>
    <w:rsid w:val="005C4EF2"/>
    <w:rsid w:val="005C5C7B"/>
    <w:rsid w:val="006210E9"/>
    <w:rsid w:val="00653771"/>
    <w:rsid w:val="006569D7"/>
    <w:rsid w:val="00656C44"/>
    <w:rsid w:val="00680AA5"/>
    <w:rsid w:val="00683546"/>
    <w:rsid w:val="006A5A7D"/>
    <w:rsid w:val="006C7BBC"/>
    <w:rsid w:val="006D175C"/>
    <w:rsid w:val="006D45DD"/>
    <w:rsid w:val="006D7FD9"/>
    <w:rsid w:val="00712739"/>
    <w:rsid w:val="007C3E61"/>
    <w:rsid w:val="007E162C"/>
    <w:rsid w:val="007E36DE"/>
    <w:rsid w:val="008357C1"/>
    <w:rsid w:val="00847305"/>
    <w:rsid w:val="008665E9"/>
    <w:rsid w:val="008B1AEB"/>
    <w:rsid w:val="008C2CFE"/>
    <w:rsid w:val="008C5CD0"/>
    <w:rsid w:val="008F56D6"/>
    <w:rsid w:val="00945E2C"/>
    <w:rsid w:val="0096520E"/>
    <w:rsid w:val="00980964"/>
    <w:rsid w:val="009A63B1"/>
    <w:rsid w:val="009B7091"/>
    <w:rsid w:val="009D193A"/>
    <w:rsid w:val="00A1757A"/>
    <w:rsid w:val="00A26CAB"/>
    <w:rsid w:val="00A42AB2"/>
    <w:rsid w:val="00A42CCE"/>
    <w:rsid w:val="00A93FE6"/>
    <w:rsid w:val="00AC1C1C"/>
    <w:rsid w:val="00AD31BF"/>
    <w:rsid w:val="00AF0D82"/>
    <w:rsid w:val="00B1114D"/>
    <w:rsid w:val="00B25A5E"/>
    <w:rsid w:val="00B40194"/>
    <w:rsid w:val="00B84BF6"/>
    <w:rsid w:val="00B96F56"/>
    <w:rsid w:val="00BC67F3"/>
    <w:rsid w:val="00C722FD"/>
    <w:rsid w:val="00C778CE"/>
    <w:rsid w:val="00CA37EF"/>
    <w:rsid w:val="00D21DCA"/>
    <w:rsid w:val="00D2336A"/>
    <w:rsid w:val="00D57960"/>
    <w:rsid w:val="00DD53A4"/>
    <w:rsid w:val="00DF06E4"/>
    <w:rsid w:val="00DF0C44"/>
    <w:rsid w:val="00DF1D20"/>
    <w:rsid w:val="00DF26FF"/>
    <w:rsid w:val="00E00A92"/>
    <w:rsid w:val="00E32876"/>
    <w:rsid w:val="00E460A1"/>
    <w:rsid w:val="00E83550"/>
    <w:rsid w:val="00E84785"/>
    <w:rsid w:val="00EB1698"/>
    <w:rsid w:val="00EC0C53"/>
    <w:rsid w:val="00EE5CF3"/>
    <w:rsid w:val="00EE5FDB"/>
    <w:rsid w:val="00F45BBF"/>
    <w:rsid w:val="00F8551F"/>
    <w:rsid w:val="00F862ED"/>
    <w:rsid w:val="00F96699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3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2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2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55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26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7269"/>
    <w:rPr>
      <w:rFonts w:ascii="Cambria" w:hAnsi="Cambria" w:cs="Times New Roman"/>
      <w:b/>
      <w:bCs/>
      <w:color w:val="4F81BD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3551"/>
    <w:rPr>
      <w:rFonts w:ascii="Cambria" w:hAnsi="Cambria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14C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C3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14C38"/>
    <w:pPr>
      <w:ind w:left="720"/>
      <w:contextualSpacing/>
    </w:pPr>
    <w:rPr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514C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C38"/>
    <w:rPr>
      <w:rFonts w:ascii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14C38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C38"/>
    <w:rPr>
      <w:rFonts w:ascii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567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67269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3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047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3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47B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C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291</Words>
  <Characters>1663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Елена Николаевна</cp:lastModifiedBy>
  <cp:revision>76</cp:revision>
  <cp:lastPrinted>2020-05-23T06:24:00Z</cp:lastPrinted>
  <dcterms:created xsi:type="dcterms:W3CDTF">2002-11-07T10:34:00Z</dcterms:created>
  <dcterms:modified xsi:type="dcterms:W3CDTF">2020-09-12T21:34:00Z</dcterms:modified>
</cp:coreProperties>
</file>